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E" w:rsidRDefault="00B50C21" w:rsidP="005F1BD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5F1BDD" w:rsidRPr="005F1BDD">
        <w:rPr>
          <w:color w:val="000000"/>
        </w:rPr>
        <w:t>11:14:0301001</w:t>
      </w:r>
      <w:r w:rsidR="000B061E">
        <w:rPr>
          <w:color w:val="000000"/>
          <w:highlight w:val="yellow"/>
        </w:rPr>
        <w:t xml:space="preserve">, </w:t>
      </w:r>
      <w:r w:rsidR="005F1BDD" w:rsidRPr="005F1BDD">
        <w:t>11:14:2801001</w:t>
      </w:r>
      <w:r w:rsidR="005F1BDD"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5F1BD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387945">
        <w:rPr>
          <w:highlight w:val="yellow"/>
        </w:rPr>
        <w:t>«</w:t>
      </w:r>
      <w:r w:rsidR="005F1BDD" w:rsidRPr="005F1BDD">
        <w:t xml:space="preserve">ВЛ-0,4 </w:t>
      </w:r>
      <w:proofErr w:type="spellStart"/>
      <w:r w:rsidR="005F1BDD" w:rsidRPr="005F1BDD">
        <w:t>кВ</w:t>
      </w:r>
      <w:proofErr w:type="spellEnd"/>
      <w:r w:rsidR="005F1BDD" w:rsidRPr="005F1BDD">
        <w:t xml:space="preserve"> ф. 3 КТП №88 д. Мошьюга</w:t>
      </w:r>
      <w:bookmarkStart w:id="0" w:name="_GoBack"/>
      <w:bookmarkEnd w:id="0"/>
      <w:r w:rsidR="008564F1" w:rsidRPr="00387945">
        <w:rPr>
          <w:highlight w:val="yellow"/>
        </w:rPr>
        <w:t>»</w:t>
      </w:r>
      <w:r w:rsidRPr="00387945">
        <w:rPr>
          <w:rFonts w:eastAsiaTheme="minorHAnsi"/>
          <w:highlight w:val="yellow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F1BDD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2023-05-31T12:33:00Z</dcterms:modified>
</cp:coreProperties>
</file>