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D9" w:rsidRPr="004E6CA6" w:rsidRDefault="00C438D9" w:rsidP="00C438D9">
      <w:pPr>
        <w:pStyle w:val="1"/>
        <w:rPr>
          <w:rFonts w:ascii="Times New Roman" w:hAnsi="Times New Roman" w:cs="Times New Roman"/>
          <w:bCs w:val="0"/>
        </w:rPr>
      </w:pP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C438D9" w:rsidRPr="007950A7" w:rsidTr="00C438D9">
        <w:trPr>
          <w:cantSplit/>
        </w:trPr>
        <w:tc>
          <w:tcPr>
            <w:tcW w:w="3888" w:type="dxa"/>
            <w:hideMark/>
          </w:tcPr>
          <w:p w:rsidR="00C438D9" w:rsidRPr="009857C6" w:rsidRDefault="00C438D9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C438D9" w:rsidRPr="009857C6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C438D9" w:rsidRPr="007950A7" w:rsidRDefault="00C438D9" w:rsidP="00C438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C438D9" w:rsidRPr="007950A7" w:rsidRDefault="00C438D9" w:rsidP="00C438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C438D9" w:rsidRPr="009857C6" w:rsidRDefault="00C438D9" w:rsidP="00C4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C438D9" w:rsidRPr="009857C6" w:rsidRDefault="00C438D9" w:rsidP="00C43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C438D9" w:rsidRPr="007950A7" w:rsidRDefault="00C438D9" w:rsidP="00C438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857C6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C438D9" w:rsidRPr="007950A7" w:rsidRDefault="00C438D9" w:rsidP="00C43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38D9" w:rsidRDefault="00C438D9" w:rsidP="00C43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1171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</w:t>
      </w:r>
      <w:r>
        <w:rPr>
          <w:rFonts w:ascii="Times New Roman" w:hAnsi="Times New Roman" w:cs="Times New Roman"/>
          <w:sz w:val="28"/>
          <w:szCs w:val="28"/>
        </w:rPr>
        <w:t>Д</w:t>
      </w:r>
    </w:p>
    <w:p w:rsidR="00A1171D" w:rsidRPr="00A1171D" w:rsidRDefault="00A1171D" w:rsidP="00C438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38D9" w:rsidRPr="00A1171D" w:rsidRDefault="00C438D9" w:rsidP="00C438D9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A1171D">
        <w:rPr>
          <w:rFonts w:ascii="Times New Roman" w:hAnsi="Times New Roman" w:cs="Times New Roman"/>
          <w:b w:val="0"/>
        </w:rPr>
        <w:t xml:space="preserve"> </w:t>
      </w:r>
      <w:r w:rsidRPr="00A1171D">
        <w:rPr>
          <w:rFonts w:ascii="Times New Roman" w:hAnsi="Times New Roman" w:cs="Times New Roman"/>
          <w:b w:val="0"/>
          <w:color w:val="auto"/>
        </w:rPr>
        <w:t xml:space="preserve">                        </w:t>
      </w:r>
      <w:r w:rsidR="00A1171D">
        <w:rPr>
          <w:rFonts w:ascii="Times New Roman" w:hAnsi="Times New Roman" w:cs="Times New Roman"/>
          <w:b w:val="0"/>
          <w:color w:val="auto"/>
        </w:rPr>
        <w:t xml:space="preserve">                               </w:t>
      </w:r>
      <w:proofErr w:type="gramStart"/>
      <w:r w:rsidRPr="00A1171D">
        <w:rPr>
          <w:rFonts w:ascii="Times New Roman" w:hAnsi="Times New Roman" w:cs="Times New Roman"/>
          <w:b w:val="0"/>
          <w:color w:val="auto"/>
        </w:rPr>
        <w:t>Р</w:t>
      </w:r>
      <w:proofErr w:type="gramEnd"/>
      <w:r w:rsidRPr="00A1171D">
        <w:rPr>
          <w:rFonts w:ascii="Times New Roman" w:hAnsi="Times New Roman" w:cs="Times New Roman"/>
          <w:b w:val="0"/>
          <w:color w:val="auto"/>
        </w:rPr>
        <w:t xml:space="preserve"> Е Ш Е Н И Е</w:t>
      </w:r>
    </w:p>
    <w:p w:rsidR="00C438D9" w:rsidRPr="00C438D9" w:rsidRDefault="00A1171D" w:rsidP="00C438D9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от</w:t>
      </w:r>
      <w:r w:rsidR="00C438D9" w:rsidRPr="00C438D9">
        <w:rPr>
          <w:rFonts w:ascii="Times New Roman" w:hAnsi="Times New Roman" w:cs="Times New Roman"/>
          <w:b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02</w:t>
      </w:r>
      <w:r w:rsidR="00C438D9" w:rsidRPr="00C438D9">
        <w:rPr>
          <w:rFonts w:ascii="Times New Roman" w:hAnsi="Times New Roman" w:cs="Times New Roman"/>
          <w:b w:val="0"/>
          <w:color w:val="auto"/>
        </w:rPr>
        <w:t xml:space="preserve"> апреля 2018 года                                                       </w:t>
      </w:r>
      <w:r>
        <w:rPr>
          <w:rFonts w:ascii="Times New Roman" w:hAnsi="Times New Roman" w:cs="Times New Roman"/>
          <w:b w:val="0"/>
          <w:color w:val="auto"/>
        </w:rPr>
        <w:t xml:space="preserve">                       </w:t>
      </w:r>
      <w:r w:rsidR="00C438D9" w:rsidRPr="00C438D9">
        <w:rPr>
          <w:rFonts w:ascii="Times New Roman" w:hAnsi="Times New Roman" w:cs="Times New Roman"/>
          <w:b w:val="0"/>
          <w:color w:val="auto"/>
        </w:rPr>
        <w:t xml:space="preserve">  № 5-</w:t>
      </w:r>
      <w:r>
        <w:rPr>
          <w:rFonts w:ascii="Times New Roman" w:hAnsi="Times New Roman" w:cs="Times New Roman"/>
          <w:b w:val="0"/>
          <w:color w:val="auto"/>
        </w:rPr>
        <w:t>26/10</w:t>
      </w:r>
    </w:p>
    <w:p w:rsidR="00C438D9" w:rsidRDefault="00C438D9" w:rsidP="00C438D9">
      <w:pPr>
        <w:pStyle w:val="1"/>
        <w:spacing w:before="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438D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Республика Коми, Ижемский район, </w:t>
      </w:r>
      <w:proofErr w:type="gramStart"/>
      <w:r w:rsidRPr="00C438D9">
        <w:rPr>
          <w:rFonts w:ascii="Times New Roman" w:hAnsi="Times New Roman" w:cs="Times New Roman"/>
          <w:b w:val="0"/>
          <w:color w:val="auto"/>
          <w:sz w:val="22"/>
          <w:szCs w:val="22"/>
        </w:rPr>
        <w:t>с</w:t>
      </w:r>
      <w:proofErr w:type="gramEnd"/>
      <w:r w:rsidRPr="00C438D9">
        <w:rPr>
          <w:rFonts w:ascii="Times New Roman" w:hAnsi="Times New Roman" w:cs="Times New Roman"/>
          <w:b w:val="0"/>
          <w:color w:val="auto"/>
          <w:sz w:val="22"/>
          <w:szCs w:val="22"/>
        </w:rPr>
        <w:t>. Ижма</w:t>
      </w:r>
    </w:p>
    <w:p w:rsidR="00C438D9" w:rsidRPr="00C438D9" w:rsidRDefault="00C438D9" w:rsidP="00C438D9"/>
    <w:p w:rsidR="00C438D9" w:rsidRPr="00D63989" w:rsidRDefault="00C438D9" w:rsidP="00A1171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утверждении отчета о результатах  приватизации муниципального имущества муниципального образования муниципального района «Ижемский» за 2017 год</w:t>
      </w:r>
    </w:p>
    <w:p w:rsidR="00C438D9" w:rsidRDefault="00C438D9" w:rsidP="00C438D9"/>
    <w:p w:rsidR="00C438D9" w:rsidRPr="00C869C6" w:rsidRDefault="00C438D9" w:rsidP="00C438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21.12.2001  № 178-ФЗ «О приватизации государственного и муниципального имущества», </w:t>
      </w:r>
      <w:r w:rsidR="00A1171D">
        <w:rPr>
          <w:rFonts w:ascii="Times New Roman" w:hAnsi="Times New Roman" w:cs="Times New Roman"/>
          <w:sz w:val="28"/>
          <w:szCs w:val="28"/>
        </w:rPr>
        <w:t>р</w:t>
      </w:r>
      <w:r w:rsidRPr="00C869C6">
        <w:rPr>
          <w:rFonts w:ascii="Times New Roman" w:hAnsi="Times New Roman" w:cs="Times New Roman"/>
          <w:sz w:val="28"/>
          <w:szCs w:val="28"/>
        </w:rPr>
        <w:t xml:space="preserve">ешением Совета муниципального района «Ижемский» «Об утверждении </w:t>
      </w:r>
      <w:proofErr w:type="gramStart"/>
      <w:r w:rsidRPr="00C869C6">
        <w:rPr>
          <w:rFonts w:ascii="Times New Roman" w:hAnsi="Times New Roman" w:cs="Times New Roman"/>
          <w:sz w:val="28"/>
          <w:szCs w:val="28"/>
        </w:rPr>
        <w:t>порядка планирования приватизации муниципального имущества муниципального образования муниципального</w:t>
      </w:r>
      <w:proofErr w:type="gramEnd"/>
      <w:r w:rsidRPr="00C869C6">
        <w:rPr>
          <w:rFonts w:ascii="Times New Roman" w:hAnsi="Times New Roman" w:cs="Times New Roman"/>
          <w:sz w:val="28"/>
          <w:szCs w:val="28"/>
        </w:rPr>
        <w:t xml:space="preserve"> района «Ижемский» от 24 декабря 2015 года № 5-6/2 </w:t>
      </w:r>
    </w:p>
    <w:p w:rsidR="00C438D9" w:rsidRDefault="00C438D9" w:rsidP="00C438D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438D9" w:rsidRPr="007950A7" w:rsidRDefault="00C438D9" w:rsidP="00C43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C438D9" w:rsidRPr="007950A7" w:rsidRDefault="00C438D9" w:rsidP="00C43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38D9" w:rsidRDefault="00C438D9" w:rsidP="00C438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C438D9" w:rsidRDefault="00C438D9" w:rsidP="00C438D9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38D9" w:rsidRDefault="00C438D9" w:rsidP="00C438D9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имущества муниципального образования муниципального района «Ижемский» за 2017 год, согласно приложению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38D9" w:rsidRDefault="00C438D9" w:rsidP="00C438D9">
      <w:pPr>
        <w:pStyle w:val="a4"/>
        <w:numPr>
          <w:ilvl w:val="0"/>
          <w:numId w:val="14"/>
        </w:numPr>
        <w:spacing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A1171D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принятия и </w:t>
      </w:r>
      <w:r w:rsidRPr="00783313">
        <w:rPr>
          <w:rFonts w:ascii="Times New Roman" w:hAnsi="Times New Roman" w:cs="Times New Roman"/>
          <w:sz w:val="28"/>
          <w:szCs w:val="28"/>
        </w:rPr>
        <w:t xml:space="preserve">подлежит официальному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732E3">
        <w:rPr>
          <w:rFonts w:ascii="Times New Roman" w:hAnsi="Times New Roman" w:cs="Times New Roman"/>
          <w:sz w:val="28"/>
          <w:szCs w:val="28"/>
        </w:rPr>
        <w:t>публикованию.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71D" w:rsidRPr="00A1171D" w:rsidRDefault="00A1171D" w:rsidP="00A117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8D9" w:rsidRPr="00783313" w:rsidRDefault="00C438D9" w:rsidP="00C438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C438D9" w:rsidRPr="00C438D9" w:rsidRDefault="00C438D9" w:rsidP="00C43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Т.В. Артеева</w:t>
      </w:r>
    </w:p>
    <w:p w:rsidR="00C438D9" w:rsidRDefault="00C438D9" w:rsidP="00C438D9">
      <w:pPr>
        <w:pStyle w:val="ConsPlusNormal"/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1171D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438D9" w:rsidRPr="00C438D9" w:rsidRDefault="00C438D9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Приложение к решению</w:t>
      </w:r>
    </w:p>
    <w:p w:rsidR="00C438D9" w:rsidRPr="00C438D9" w:rsidRDefault="00C438D9" w:rsidP="00A117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C438D9" w:rsidRPr="00C438D9" w:rsidRDefault="00A1171D" w:rsidP="00C438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C438D9" w:rsidRPr="00C438D9">
        <w:rPr>
          <w:rFonts w:ascii="Times New Roman" w:hAnsi="Times New Roman" w:cs="Times New Roman"/>
          <w:sz w:val="28"/>
          <w:szCs w:val="28"/>
        </w:rPr>
        <w:t xml:space="preserve"> 02 апреля 2018 года  № </w:t>
      </w:r>
      <w:r>
        <w:rPr>
          <w:rFonts w:ascii="Times New Roman" w:hAnsi="Times New Roman" w:cs="Times New Roman"/>
          <w:sz w:val="28"/>
          <w:szCs w:val="28"/>
        </w:rPr>
        <w:t>5-26/10</w:t>
      </w:r>
    </w:p>
    <w:p w:rsidR="00C438D9" w:rsidRPr="00C438D9" w:rsidRDefault="00C438D9" w:rsidP="00C438D9">
      <w:pPr>
        <w:pStyle w:val="ConsPlusNormal"/>
        <w:jc w:val="right"/>
        <w:rPr>
          <w:sz w:val="28"/>
          <w:szCs w:val="28"/>
        </w:rPr>
      </w:pPr>
    </w:p>
    <w:p w:rsidR="00C438D9" w:rsidRPr="00C438D9" w:rsidRDefault="00C438D9" w:rsidP="00614B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8D9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осуществлялась в 2017 году в соответствии с федеральным законом от 21.12.2001 № 178-ФЗ «О приватизации государственного и муниципального имущества», решениями</w:t>
      </w:r>
      <w:r w:rsidRPr="00C438D9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24 декабря 2015 года № 5-6/2</w:t>
      </w:r>
      <w:r w:rsidRPr="00C438D9">
        <w:rPr>
          <w:rFonts w:ascii="Times New Roman" w:hAnsi="Times New Roman" w:cs="Times New Roman"/>
          <w:sz w:val="28"/>
          <w:szCs w:val="28"/>
        </w:rPr>
        <w:t xml:space="preserve"> и «</w:t>
      </w:r>
      <w:r w:rsidRPr="00C438D9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приватизации</w:t>
      </w:r>
      <w:proofErr w:type="gramEnd"/>
      <w:r w:rsidRPr="00C438D9">
        <w:rPr>
          <w:rFonts w:ascii="Times New Roman" w:eastAsia="Times New Roman" w:hAnsi="Times New Roman" w:cs="Times New Roman"/>
          <w:sz w:val="28"/>
          <w:szCs w:val="28"/>
        </w:rPr>
        <w:t xml:space="preserve"> имущества муниципального образования муниципального района «Ижемский» на 2016 - 2017 годы»</w:t>
      </w:r>
      <w:r w:rsidRPr="00C438D9">
        <w:rPr>
          <w:rFonts w:ascii="Times New Roman" w:hAnsi="Times New Roman" w:cs="Times New Roman"/>
          <w:sz w:val="28"/>
          <w:szCs w:val="28"/>
        </w:rPr>
        <w:t xml:space="preserve"> от </w:t>
      </w:r>
      <w:r w:rsidRPr="00C438D9">
        <w:rPr>
          <w:rFonts w:ascii="Times New Roman" w:eastAsia="Times New Roman" w:hAnsi="Times New Roman" w:cs="Times New Roman"/>
          <w:sz w:val="28"/>
          <w:szCs w:val="28"/>
        </w:rPr>
        <w:t>24 декабря 2015 года № 5-6/3</w:t>
      </w:r>
      <w:r w:rsidRPr="00C438D9">
        <w:rPr>
          <w:rFonts w:ascii="Times New Roman" w:hAnsi="Times New Roman" w:cs="Times New Roman"/>
          <w:sz w:val="28"/>
          <w:szCs w:val="28"/>
        </w:rPr>
        <w:t xml:space="preserve"> (в редакции решений: от 11.03.2016 г. № 5-8/5, от 05.05.2016 г. № 5-9/7, от 25.10.2016 г. № 5-14/2, от 19.12.2016 г. № 5-16/7). </w:t>
      </w:r>
    </w:p>
    <w:p w:rsidR="00C438D9" w:rsidRPr="00C438D9" w:rsidRDefault="00C438D9" w:rsidP="00614B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 xml:space="preserve">В 2017 году было приватизировано следующее муниципальное имущество района: </w:t>
      </w:r>
    </w:p>
    <w:p w:rsidR="00C438D9" w:rsidRPr="00C438D9" w:rsidRDefault="00C438D9" w:rsidP="00614B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eastAsia="Times New Roman" w:hAnsi="Times New Roman" w:cs="Times New Roman"/>
          <w:sz w:val="28"/>
          <w:szCs w:val="28"/>
        </w:rPr>
        <w:t xml:space="preserve">Нежилое здание – </w:t>
      </w:r>
      <w:r w:rsidRPr="00C438D9">
        <w:rPr>
          <w:rFonts w:ascii="Times New Roman" w:hAnsi="Times New Roman" w:cs="Times New Roman"/>
          <w:sz w:val="28"/>
          <w:szCs w:val="28"/>
        </w:rPr>
        <w:t>детская юношеская спортивная школа</w:t>
      </w:r>
      <w:r w:rsidRPr="00C438D9">
        <w:rPr>
          <w:rFonts w:ascii="Times New Roman" w:eastAsia="Times New Roman" w:hAnsi="Times New Roman" w:cs="Times New Roman"/>
          <w:sz w:val="28"/>
          <w:szCs w:val="28"/>
        </w:rPr>
        <w:t xml:space="preserve">,  расположенное по адресу: </w:t>
      </w:r>
      <w:proofErr w:type="gramStart"/>
      <w:r w:rsidRPr="00C438D9">
        <w:rPr>
          <w:rFonts w:ascii="Times New Roman" w:eastAsia="Times New Roman" w:hAnsi="Times New Roman" w:cs="Times New Roman"/>
          <w:sz w:val="28"/>
          <w:szCs w:val="28"/>
        </w:rPr>
        <w:t xml:space="preserve">Республика Коми, Ижемский, с. Ижма, ул. Паромная, д. 25, площадь здания 180,2 кв.м., 1- </w:t>
      </w:r>
      <w:r w:rsidRPr="00C438D9">
        <w:rPr>
          <w:rFonts w:ascii="Times New Roman" w:hAnsi="Times New Roman" w:cs="Times New Roman"/>
          <w:sz w:val="28"/>
          <w:szCs w:val="28"/>
        </w:rPr>
        <w:t>этажное, з</w:t>
      </w:r>
      <w:r w:rsidRPr="00C438D9">
        <w:rPr>
          <w:rFonts w:ascii="Times New Roman" w:eastAsia="Times New Roman" w:hAnsi="Times New Roman" w:cs="Times New Roman"/>
          <w:sz w:val="28"/>
          <w:szCs w:val="28"/>
        </w:rPr>
        <w:t>емельный участок, площадью 1088 кв.м., расположенный по адресу:</w:t>
      </w:r>
      <w:proofErr w:type="gramEnd"/>
      <w:r w:rsidRPr="00C438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438D9">
        <w:rPr>
          <w:rFonts w:ascii="Times New Roman" w:eastAsia="Times New Roman" w:hAnsi="Times New Roman" w:cs="Times New Roman"/>
          <w:sz w:val="28"/>
          <w:szCs w:val="28"/>
        </w:rPr>
        <w:t>Республика Коми, Ижемский район, с. Ижма, ул. Паромная, д.25, категория – земли населенных пунктов.</w:t>
      </w:r>
      <w:proofErr w:type="gramEnd"/>
      <w:r w:rsidRPr="00C438D9">
        <w:rPr>
          <w:rFonts w:ascii="Calibri" w:eastAsia="Times New Roman" w:hAnsi="Calibri" w:cs="Times New Roman"/>
          <w:sz w:val="28"/>
          <w:szCs w:val="28"/>
        </w:rPr>
        <w:t xml:space="preserve"> </w:t>
      </w:r>
      <w:r w:rsidRPr="00C438D9">
        <w:rPr>
          <w:rFonts w:ascii="Times New Roman" w:hAnsi="Times New Roman" w:cs="Times New Roman"/>
          <w:sz w:val="28"/>
          <w:szCs w:val="28"/>
        </w:rPr>
        <w:t xml:space="preserve">Объекты приватизированы путем продажи без объявления цены за 60 000 (шестьдесят тысяч) рублей. Договор купли-продажи от 20 января 2017 года. </w:t>
      </w:r>
    </w:p>
    <w:p w:rsidR="00C438D9" w:rsidRPr="00C438D9" w:rsidRDefault="00C438D9" w:rsidP="00614B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8D9">
        <w:rPr>
          <w:rFonts w:ascii="Times New Roman" w:hAnsi="Times New Roman" w:cs="Times New Roman"/>
          <w:sz w:val="28"/>
          <w:szCs w:val="28"/>
        </w:rPr>
        <w:t>Сумма поступлений в доход районного бюджета от приватизации муниципального имущества в 2017 году составила 60 000 (шестьдесят тысяч) рублей.</w:t>
      </w:r>
    </w:p>
    <w:p w:rsidR="00C438D9" w:rsidRPr="00C438D9" w:rsidRDefault="00C438D9" w:rsidP="00614B1A">
      <w:pPr>
        <w:pStyle w:val="ConsPlusNormal"/>
        <w:spacing w:line="360" w:lineRule="auto"/>
        <w:ind w:firstLine="0"/>
        <w:rPr>
          <w:sz w:val="28"/>
          <w:szCs w:val="28"/>
        </w:rPr>
      </w:pPr>
    </w:p>
    <w:p w:rsidR="00A1171D" w:rsidRDefault="00A1171D" w:rsidP="00614B1A">
      <w:pPr>
        <w:pStyle w:val="a8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A1171D" w:rsidRDefault="00A1171D" w:rsidP="00614B1A">
      <w:pPr>
        <w:pStyle w:val="a8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A1171D" w:rsidRDefault="00A1171D" w:rsidP="00614B1A">
      <w:pPr>
        <w:pStyle w:val="a8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A1171D" w:rsidRDefault="00A1171D" w:rsidP="00614B1A">
      <w:pPr>
        <w:pStyle w:val="a8"/>
        <w:tabs>
          <w:tab w:val="clear" w:pos="4153"/>
          <w:tab w:val="clear" w:pos="8306"/>
        </w:tabs>
        <w:spacing w:line="360" w:lineRule="auto"/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1171D" w:rsidRDefault="00A1171D" w:rsidP="00C438D9">
      <w:pPr>
        <w:pStyle w:val="a8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sectPr w:rsidR="00A1171D" w:rsidSect="000D0BF7">
      <w:pgSz w:w="11906" w:h="16838"/>
      <w:pgMar w:top="28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4276D8"/>
    <w:multiLevelType w:val="hybridMultilevel"/>
    <w:tmpl w:val="DEF26B28"/>
    <w:lvl w:ilvl="0" w:tplc="FC945A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216A63"/>
    <w:multiLevelType w:val="hybridMultilevel"/>
    <w:tmpl w:val="45A67B30"/>
    <w:lvl w:ilvl="0" w:tplc="6D246182">
      <w:start w:val="1"/>
      <w:numFmt w:val="decimal"/>
      <w:lvlText w:val="%1."/>
      <w:lvlJc w:val="left"/>
      <w:pPr>
        <w:ind w:left="1692" w:hanging="112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D733A9"/>
    <w:multiLevelType w:val="hybridMultilevel"/>
    <w:tmpl w:val="7DAC9CCC"/>
    <w:lvl w:ilvl="0" w:tplc="63C4D9C8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3C02BC"/>
    <w:multiLevelType w:val="hybridMultilevel"/>
    <w:tmpl w:val="49CCAEB4"/>
    <w:lvl w:ilvl="0" w:tplc="12ACCC8A">
      <w:start w:val="1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4B972A9B"/>
    <w:multiLevelType w:val="hybridMultilevel"/>
    <w:tmpl w:val="AE184CD6"/>
    <w:lvl w:ilvl="0" w:tplc="ABBE02E0">
      <w:start w:val="7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3D23AB5"/>
    <w:multiLevelType w:val="hybridMultilevel"/>
    <w:tmpl w:val="4D066F92"/>
    <w:lvl w:ilvl="0" w:tplc="AC6ADD52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663259A9"/>
    <w:multiLevelType w:val="hybridMultilevel"/>
    <w:tmpl w:val="4DF8B9D8"/>
    <w:lvl w:ilvl="0" w:tplc="2CB47594">
      <w:start w:val="14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65814C6"/>
    <w:multiLevelType w:val="hybridMultilevel"/>
    <w:tmpl w:val="46E8BAB8"/>
    <w:lvl w:ilvl="0" w:tplc="A824EAE8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5790028"/>
    <w:multiLevelType w:val="hybridMultilevel"/>
    <w:tmpl w:val="E2603BA8"/>
    <w:lvl w:ilvl="0" w:tplc="DFE88B34">
      <w:start w:val="1"/>
      <w:numFmt w:val="decimal"/>
      <w:lvlText w:val="%1)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5BE5580"/>
    <w:multiLevelType w:val="hybridMultilevel"/>
    <w:tmpl w:val="93245382"/>
    <w:lvl w:ilvl="0" w:tplc="8244E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C4E1AAB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4"/>
  </w:num>
  <w:num w:numId="14">
    <w:abstractNumId w:val="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3A6"/>
    <w:rsid w:val="0000154F"/>
    <w:rsid w:val="000068F5"/>
    <w:rsid w:val="000108DF"/>
    <w:rsid w:val="00034FF7"/>
    <w:rsid w:val="00037FB1"/>
    <w:rsid w:val="000410D5"/>
    <w:rsid w:val="000545F4"/>
    <w:rsid w:val="00055831"/>
    <w:rsid w:val="00056FE5"/>
    <w:rsid w:val="00074522"/>
    <w:rsid w:val="00085DE4"/>
    <w:rsid w:val="000961FE"/>
    <w:rsid w:val="000A2F5B"/>
    <w:rsid w:val="000A65A5"/>
    <w:rsid w:val="000B0F57"/>
    <w:rsid w:val="000B7902"/>
    <w:rsid w:val="000B7FB6"/>
    <w:rsid w:val="000C088B"/>
    <w:rsid w:val="000C15B4"/>
    <w:rsid w:val="000C5EBF"/>
    <w:rsid w:val="000D0BF7"/>
    <w:rsid w:val="000D1825"/>
    <w:rsid w:val="000D398F"/>
    <w:rsid w:val="000D3C53"/>
    <w:rsid w:val="000D6198"/>
    <w:rsid w:val="000E183A"/>
    <w:rsid w:val="000E5083"/>
    <w:rsid w:val="00101997"/>
    <w:rsid w:val="00103958"/>
    <w:rsid w:val="0010398B"/>
    <w:rsid w:val="001056B4"/>
    <w:rsid w:val="0011222D"/>
    <w:rsid w:val="00113ABA"/>
    <w:rsid w:val="00115966"/>
    <w:rsid w:val="00115B6E"/>
    <w:rsid w:val="001170A3"/>
    <w:rsid w:val="00140AF0"/>
    <w:rsid w:val="00144019"/>
    <w:rsid w:val="001455FD"/>
    <w:rsid w:val="001469DB"/>
    <w:rsid w:val="00153A3C"/>
    <w:rsid w:val="001C120A"/>
    <w:rsid w:val="001C292A"/>
    <w:rsid w:val="001D1B80"/>
    <w:rsid w:val="001F2C4C"/>
    <w:rsid w:val="001F58D1"/>
    <w:rsid w:val="00203E80"/>
    <w:rsid w:val="002057C0"/>
    <w:rsid w:val="002063A6"/>
    <w:rsid w:val="002267DA"/>
    <w:rsid w:val="00237CD4"/>
    <w:rsid w:val="002471FD"/>
    <w:rsid w:val="00247C02"/>
    <w:rsid w:val="002526F7"/>
    <w:rsid w:val="00265B9F"/>
    <w:rsid w:val="00277B40"/>
    <w:rsid w:val="0028204B"/>
    <w:rsid w:val="00283273"/>
    <w:rsid w:val="0029450B"/>
    <w:rsid w:val="00295FCF"/>
    <w:rsid w:val="002A5572"/>
    <w:rsid w:val="002A5A5F"/>
    <w:rsid w:val="002D0D7A"/>
    <w:rsid w:val="002D3DE9"/>
    <w:rsid w:val="002D46D1"/>
    <w:rsid w:val="002E0F9D"/>
    <w:rsid w:val="002E39A0"/>
    <w:rsid w:val="002F1651"/>
    <w:rsid w:val="002F4509"/>
    <w:rsid w:val="002F5109"/>
    <w:rsid w:val="00300FC4"/>
    <w:rsid w:val="00305D91"/>
    <w:rsid w:val="003071C9"/>
    <w:rsid w:val="003253EE"/>
    <w:rsid w:val="00330C2B"/>
    <w:rsid w:val="00351ADB"/>
    <w:rsid w:val="00354036"/>
    <w:rsid w:val="0036728A"/>
    <w:rsid w:val="00375A39"/>
    <w:rsid w:val="00381291"/>
    <w:rsid w:val="003901B8"/>
    <w:rsid w:val="00394492"/>
    <w:rsid w:val="003966CB"/>
    <w:rsid w:val="003A344D"/>
    <w:rsid w:val="003A5484"/>
    <w:rsid w:val="003B696C"/>
    <w:rsid w:val="003D6287"/>
    <w:rsid w:val="003F57E4"/>
    <w:rsid w:val="00404B12"/>
    <w:rsid w:val="00430B80"/>
    <w:rsid w:val="00434852"/>
    <w:rsid w:val="00440F81"/>
    <w:rsid w:val="00444C70"/>
    <w:rsid w:val="004529BC"/>
    <w:rsid w:val="00463CB2"/>
    <w:rsid w:val="00467774"/>
    <w:rsid w:val="004728B1"/>
    <w:rsid w:val="00477F26"/>
    <w:rsid w:val="00482BE0"/>
    <w:rsid w:val="00492F85"/>
    <w:rsid w:val="004C00A4"/>
    <w:rsid w:val="004C2CBC"/>
    <w:rsid w:val="004C74E9"/>
    <w:rsid w:val="004C79C5"/>
    <w:rsid w:val="004F7B0D"/>
    <w:rsid w:val="0051216E"/>
    <w:rsid w:val="00521914"/>
    <w:rsid w:val="00523E81"/>
    <w:rsid w:val="005311F7"/>
    <w:rsid w:val="005326D4"/>
    <w:rsid w:val="00533FF6"/>
    <w:rsid w:val="00544B12"/>
    <w:rsid w:val="00547005"/>
    <w:rsid w:val="00552EE9"/>
    <w:rsid w:val="00563330"/>
    <w:rsid w:val="005852E8"/>
    <w:rsid w:val="00586E78"/>
    <w:rsid w:val="005A1030"/>
    <w:rsid w:val="005B14E1"/>
    <w:rsid w:val="005B2926"/>
    <w:rsid w:val="005C3401"/>
    <w:rsid w:val="005D0285"/>
    <w:rsid w:val="005D0B05"/>
    <w:rsid w:val="005E5D00"/>
    <w:rsid w:val="005F1AC9"/>
    <w:rsid w:val="005F1F79"/>
    <w:rsid w:val="005F32E3"/>
    <w:rsid w:val="005F661C"/>
    <w:rsid w:val="0061388B"/>
    <w:rsid w:val="00613D55"/>
    <w:rsid w:val="00614B1A"/>
    <w:rsid w:val="0062401B"/>
    <w:rsid w:val="0062587F"/>
    <w:rsid w:val="00630DB5"/>
    <w:rsid w:val="00645649"/>
    <w:rsid w:val="00650835"/>
    <w:rsid w:val="00655837"/>
    <w:rsid w:val="00660281"/>
    <w:rsid w:val="0068120D"/>
    <w:rsid w:val="00681E44"/>
    <w:rsid w:val="006847A7"/>
    <w:rsid w:val="0068691C"/>
    <w:rsid w:val="00692D12"/>
    <w:rsid w:val="006956DB"/>
    <w:rsid w:val="006A0BC2"/>
    <w:rsid w:val="006A2966"/>
    <w:rsid w:val="006A41E7"/>
    <w:rsid w:val="006A55E7"/>
    <w:rsid w:val="006A6166"/>
    <w:rsid w:val="006D0EC9"/>
    <w:rsid w:val="006D541F"/>
    <w:rsid w:val="006E7377"/>
    <w:rsid w:val="006F16FB"/>
    <w:rsid w:val="007141E0"/>
    <w:rsid w:val="007178D9"/>
    <w:rsid w:val="00717CB6"/>
    <w:rsid w:val="007317F6"/>
    <w:rsid w:val="0073261B"/>
    <w:rsid w:val="007409F5"/>
    <w:rsid w:val="00741CA3"/>
    <w:rsid w:val="00743E62"/>
    <w:rsid w:val="00744BDD"/>
    <w:rsid w:val="00770494"/>
    <w:rsid w:val="00775EFA"/>
    <w:rsid w:val="00776251"/>
    <w:rsid w:val="00791ED6"/>
    <w:rsid w:val="007C43B0"/>
    <w:rsid w:val="007C5814"/>
    <w:rsid w:val="007C6CFC"/>
    <w:rsid w:val="007C70AD"/>
    <w:rsid w:val="007D025B"/>
    <w:rsid w:val="007D3E7A"/>
    <w:rsid w:val="007D78B7"/>
    <w:rsid w:val="007E27E0"/>
    <w:rsid w:val="007F33B2"/>
    <w:rsid w:val="00814E28"/>
    <w:rsid w:val="00815E09"/>
    <w:rsid w:val="008160B4"/>
    <w:rsid w:val="0082566F"/>
    <w:rsid w:val="00833CC7"/>
    <w:rsid w:val="00857444"/>
    <w:rsid w:val="00867799"/>
    <w:rsid w:val="00871378"/>
    <w:rsid w:val="00871D9B"/>
    <w:rsid w:val="0089567D"/>
    <w:rsid w:val="008C3F05"/>
    <w:rsid w:val="008C3FDD"/>
    <w:rsid w:val="008C53EE"/>
    <w:rsid w:val="008D6168"/>
    <w:rsid w:val="008D6CAB"/>
    <w:rsid w:val="008F0532"/>
    <w:rsid w:val="00906A62"/>
    <w:rsid w:val="00912CEB"/>
    <w:rsid w:val="0091494B"/>
    <w:rsid w:val="00916ECB"/>
    <w:rsid w:val="00924BC4"/>
    <w:rsid w:val="00940E68"/>
    <w:rsid w:val="009625A3"/>
    <w:rsid w:val="00967819"/>
    <w:rsid w:val="00983166"/>
    <w:rsid w:val="00983DF4"/>
    <w:rsid w:val="00995CE6"/>
    <w:rsid w:val="00996DA5"/>
    <w:rsid w:val="009A0931"/>
    <w:rsid w:val="009A22CE"/>
    <w:rsid w:val="009A4973"/>
    <w:rsid w:val="009B488B"/>
    <w:rsid w:val="009B70FF"/>
    <w:rsid w:val="009C45AD"/>
    <w:rsid w:val="009D3F76"/>
    <w:rsid w:val="009D3F9D"/>
    <w:rsid w:val="009F2AE8"/>
    <w:rsid w:val="009F5453"/>
    <w:rsid w:val="009F55D1"/>
    <w:rsid w:val="009F66B9"/>
    <w:rsid w:val="00A02A49"/>
    <w:rsid w:val="00A07074"/>
    <w:rsid w:val="00A070BD"/>
    <w:rsid w:val="00A1171D"/>
    <w:rsid w:val="00A303B9"/>
    <w:rsid w:val="00A44E69"/>
    <w:rsid w:val="00A47517"/>
    <w:rsid w:val="00AA11EF"/>
    <w:rsid w:val="00AA1FE4"/>
    <w:rsid w:val="00AB0CF0"/>
    <w:rsid w:val="00AB358F"/>
    <w:rsid w:val="00AB419C"/>
    <w:rsid w:val="00AC4E98"/>
    <w:rsid w:val="00AD1B92"/>
    <w:rsid w:val="00AE2A2A"/>
    <w:rsid w:val="00B53167"/>
    <w:rsid w:val="00B56653"/>
    <w:rsid w:val="00B64572"/>
    <w:rsid w:val="00B7239C"/>
    <w:rsid w:val="00B73AD4"/>
    <w:rsid w:val="00BA64BF"/>
    <w:rsid w:val="00BB2F5B"/>
    <w:rsid w:val="00BB4819"/>
    <w:rsid w:val="00BB5021"/>
    <w:rsid w:val="00BC1BAA"/>
    <w:rsid w:val="00BC5CDB"/>
    <w:rsid w:val="00C01A85"/>
    <w:rsid w:val="00C068FF"/>
    <w:rsid w:val="00C25FFA"/>
    <w:rsid w:val="00C33988"/>
    <w:rsid w:val="00C438D9"/>
    <w:rsid w:val="00C61014"/>
    <w:rsid w:val="00C624CB"/>
    <w:rsid w:val="00C6472B"/>
    <w:rsid w:val="00C80D62"/>
    <w:rsid w:val="00C8727A"/>
    <w:rsid w:val="00C9441C"/>
    <w:rsid w:val="00CA2992"/>
    <w:rsid w:val="00CA6C51"/>
    <w:rsid w:val="00CB37DC"/>
    <w:rsid w:val="00CC54D7"/>
    <w:rsid w:val="00CC5DE9"/>
    <w:rsid w:val="00CE1642"/>
    <w:rsid w:val="00CE2019"/>
    <w:rsid w:val="00CE2932"/>
    <w:rsid w:val="00CF0882"/>
    <w:rsid w:val="00D10B16"/>
    <w:rsid w:val="00D14B55"/>
    <w:rsid w:val="00D1681F"/>
    <w:rsid w:val="00D42C80"/>
    <w:rsid w:val="00D46528"/>
    <w:rsid w:val="00D50FA8"/>
    <w:rsid w:val="00D641DA"/>
    <w:rsid w:val="00D841EE"/>
    <w:rsid w:val="00D8698D"/>
    <w:rsid w:val="00D9028E"/>
    <w:rsid w:val="00D91BB5"/>
    <w:rsid w:val="00DA0712"/>
    <w:rsid w:val="00DB4F82"/>
    <w:rsid w:val="00DB7F99"/>
    <w:rsid w:val="00DD0969"/>
    <w:rsid w:val="00DE2682"/>
    <w:rsid w:val="00DE65D2"/>
    <w:rsid w:val="00DF2A56"/>
    <w:rsid w:val="00E00EB1"/>
    <w:rsid w:val="00E0538B"/>
    <w:rsid w:val="00E05AA6"/>
    <w:rsid w:val="00E22B03"/>
    <w:rsid w:val="00E319D8"/>
    <w:rsid w:val="00E36708"/>
    <w:rsid w:val="00E370EB"/>
    <w:rsid w:val="00E46003"/>
    <w:rsid w:val="00E5177B"/>
    <w:rsid w:val="00E53885"/>
    <w:rsid w:val="00E57E74"/>
    <w:rsid w:val="00E60C14"/>
    <w:rsid w:val="00EB0733"/>
    <w:rsid w:val="00F05CC5"/>
    <w:rsid w:val="00F1504C"/>
    <w:rsid w:val="00F17387"/>
    <w:rsid w:val="00F22E16"/>
    <w:rsid w:val="00F322D9"/>
    <w:rsid w:val="00F33810"/>
    <w:rsid w:val="00F40A3B"/>
    <w:rsid w:val="00F437F5"/>
    <w:rsid w:val="00F52165"/>
    <w:rsid w:val="00F53DB3"/>
    <w:rsid w:val="00F604E1"/>
    <w:rsid w:val="00F71008"/>
    <w:rsid w:val="00F81728"/>
    <w:rsid w:val="00F873F4"/>
    <w:rsid w:val="00F9615E"/>
    <w:rsid w:val="00F978A8"/>
    <w:rsid w:val="00FA1BEE"/>
    <w:rsid w:val="00FA6F7D"/>
    <w:rsid w:val="00FA7A63"/>
    <w:rsid w:val="00FB3B6C"/>
    <w:rsid w:val="00FB48FB"/>
    <w:rsid w:val="00FD0AC4"/>
    <w:rsid w:val="00FD3D39"/>
    <w:rsid w:val="00FE1B5B"/>
    <w:rsid w:val="00FF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8E"/>
  </w:style>
  <w:style w:type="paragraph" w:styleId="1">
    <w:name w:val="heading 1"/>
    <w:basedOn w:val="a"/>
    <w:next w:val="a"/>
    <w:link w:val="10"/>
    <w:uiPriority w:val="9"/>
    <w:qFormat/>
    <w:rsid w:val="002063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67D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063A6"/>
    <w:pPr>
      <w:spacing w:after="0" w:line="240" w:lineRule="auto"/>
    </w:pPr>
  </w:style>
  <w:style w:type="paragraph" w:customStyle="1" w:styleId="ConsPlusTitle">
    <w:name w:val="ConsPlusTitle"/>
    <w:rsid w:val="000C08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0068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057C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267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Базовый"/>
    <w:rsid w:val="0062401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ConsPlusTitlePage">
    <w:name w:val="ConsPlusTitlePage"/>
    <w:rsid w:val="001019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101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99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101997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101997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1019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01997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1F845-938C-4880-BE48-8F11EE82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2018-04-03T13:31:00Z</cp:lastPrinted>
  <dcterms:created xsi:type="dcterms:W3CDTF">2018-04-03T13:31:00Z</dcterms:created>
  <dcterms:modified xsi:type="dcterms:W3CDTF">2018-04-03T13:31:00Z</dcterms:modified>
</cp:coreProperties>
</file>