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63" w:rsidRDefault="00AD3C63" w:rsidP="008C4EB4">
      <w:pPr>
        <w:tabs>
          <w:tab w:val="left" w:pos="1950"/>
        </w:tabs>
        <w:ind w:firstLine="709"/>
      </w:pPr>
    </w:p>
    <w:p w:rsidR="00AD3C63" w:rsidRDefault="00AD3C63" w:rsidP="008C4EB4">
      <w:pPr>
        <w:tabs>
          <w:tab w:val="left" w:pos="1950"/>
        </w:tabs>
        <w:ind w:firstLine="709"/>
      </w:pPr>
    </w:p>
    <w:p w:rsidR="00AD3C63" w:rsidRDefault="00AD3C63" w:rsidP="008C4EB4">
      <w:pPr>
        <w:tabs>
          <w:tab w:val="left" w:pos="1950"/>
        </w:tabs>
        <w:ind w:firstLine="709"/>
      </w:pPr>
    </w:p>
    <w:p w:rsidR="00AD3C63" w:rsidRDefault="00AD3C63" w:rsidP="008C4EB4">
      <w:pPr>
        <w:tabs>
          <w:tab w:val="left" w:pos="1950"/>
        </w:tabs>
        <w:ind w:firstLine="709"/>
      </w:pPr>
    </w:p>
    <w:p w:rsidR="00B9674A" w:rsidRDefault="00B9674A" w:rsidP="008C4EB4">
      <w:pPr>
        <w:tabs>
          <w:tab w:val="left" w:pos="1950"/>
        </w:tabs>
        <w:ind w:firstLine="709"/>
      </w:pPr>
    </w:p>
    <w:p w:rsidR="00F630EA" w:rsidRDefault="00F630EA" w:rsidP="0012147A">
      <w:pPr>
        <w:tabs>
          <w:tab w:val="left" w:pos="1950"/>
          <w:tab w:val="right" w:pos="5693"/>
        </w:tabs>
      </w:pPr>
    </w:p>
    <w:p w:rsidR="0012147A" w:rsidRDefault="0012147A" w:rsidP="0012147A">
      <w:pPr>
        <w:tabs>
          <w:tab w:val="left" w:pos="1950"/>
        </w:tabs>
        <w:ind w:firstLine="709"/>
        <w:jc w:val="both"/>
        <w:outlineLvl w:val="0"/>
        <w:rPr>
          <w:sz w:val="26"/>
          <w:szCs w:val="26"/>
        </w:rPr>
      </w:pPr>
    </w:p>
    <w:p w:rsidR="0099056F" w:rsidRPr="00EC4F98" w:rsidRDefault="0099056F" w:rsidP="0099056F">
      <w:pPr>
        <w:jc w:val="center"/>
        <w:rPr>
          <w:b/>
          <w:sz w:val="26"/>
          <w:szCs w:val="26"/>
        </w:rPr>
      </w:pPr>
      <w:r w:rsidRPr="00EC4F98">
        <w:rPr>
          <w:b/>
          <w:sz w:val="26"/>
          <w:szCs w:val="26"/>
        </w:rPr>
        <w:t>ИНФОРМАЦИЯ О НАЧАЛЕ ПРИЕМА ЗАЯВОК</w:t>
      </w:r>
    </w:p>
    <w:p w:rsidR="0099056F" w:rsidRPr="00EC4F98" w:rsidRDefault="0099056F" w:rsidP="0099056F">
      <w:pPr>
        <w:rPr>
          <w:sz w:val="26"/>
          <w:szCs w:val="26"/>
        </w:rPr>
      </w:pPr>
    </w:p>
    <w:p w:rsidR="00F81711" w:rsidRPr="00473EC1" w:rsidRDefault="0099056F" w:rsidP="00473EC1">
      <w:pPr>
        <w:pStyle w:val="ConsPlusTitle"/>
        <w:jc w:val="both"/>
        <w:outlineLvl w:val="1"/>
        <w:rPr>
          <w:b w:val="0"/>
          <w:sz w:val="26"/>
          <w:szCs w:val="26"/>
        </w:rPr>
      </w:pPr>
      <w:r w:rsidRPr="00EC4F98">
        <w:rPr>
          <w:sz w:val="26"/>
          <w:szCs w:val="26"/>
        </w:rPr>
        <w:t xml:space="preserve">   </w:t>
      </w:r>
      <w:r w:rsidR="00497DDD" w:rsidRPr="00EC4F98">
        <w:rPr>
          <w:sz w:val="26"/>
          <w:szCs w:val="26"/>
        </w:rPr>
        <w:t xml:space="preserve">     </w:t>
      </w:r>
      <w:r w:rsidRPr="00EC4F98">
        <w:rPr>
          <w:b w:val="0"/>
          <w:sz w:val="26"/>
          <w:szCs w:val="26"/>
        </w:rPr>
        <w:t xml:space="preserve">  В рамках реализации </w:t>
      </w:r>
      <w:r w:rsidR="00FE41F1" w:rsidRPr="00EC4F98">
        <w:rPr>
          <w:b w:val="0"/>
          <w:sz w:val="26"/>
          <w:szCs w:val="26"/>
        </w:rPr>
        <w:t>муниципальной программы МО МР «Ижемс</w:t>
      </w:r>
      <w:r w:rsidR="000F4859" w:rsidRPr="00EC4F98">
        <w:rPr>
          <w:b w:val="0"/>
          <w:sz w:val="26"/>
          <w:szCs w:val="26"/>
        </w:rPr>
        <w:t>к</w:t>
      </w:r>
      <w:r w:rsidR="00FE41F1" w:rsidRPr="00EC4F98">
        <w:rPr>
          <w:b w:val="0"/>
          <w:sz w:val="26"/>
          <w:szCs w:val="26"/>
        </w:rPr>
        <w:t>ий»</w:t>
      </w:r>
      <w:r w:rsidR="00023D8B" w:rsidRPr="00EC4F98">
        <w:rPr>
          <w:b w:val="0"/>
          <w:sz w:val="26"/>
          <w:szCs w:val="26"/>
        </w:rPr>
        <w:t xml:space="preserve"> «Развитие</w:t>
      </w:r>
      <w:r w:rsidR="00833161" w:rsidRPr="00EC4F98">
        <w:rPr>
          <w:b w:val="0"/>
          <w:sz w:val="26"/>
          <w:szCs w:val="26"/>
        </w:rPr>
        <w:t xml:space="preserve"> экономики</w:t>
      </w:r>
      <w:r w:rsidR="00E176BC">
        <w:rPr>
          <w:b w:val="0"/>
          <w:sz w:val="26"/>
          <w:szCs w:val="26"/>
        </w:rPr>
        <w:t xml:space="preserve">», </w:t>
      </w:r>
      <w:r w:rsidR="00023D8B" w:rsidRPr="00EC4F98">
        <w:rPr>
          <w:b w:val="0"/>
          <w:sz w:val="26"/>
          <w:szCs w:val="26"/>
        </w:rPr>
        <w:t>утвержденной постановлением администрации муници</w:t>
      </w:r>
      <w:r w:rsidR="00833161" w:rsidRPr="00EC4F98">
        <w:rPr>
          <w:b w:val="0"/>
          <w:sz w:val="26"/>
          <w:szCs w:val="26"/>
        </w:rPr>
        <w:t>пального района «Ижемский» от 30 декабря</w:t>
      </w:r>
      <w:r w:rsidR="00023D8B" w:rsidRPr="00EC4F98">
        <w:rPr>
          <w:b w:val="0"/>
          <w:sz w:val="26"/>
          <w:szCs w:val="26"/>
        </w:rPr>
        <w:t xml:space="preserve"> 2014 </w:t>
      </w:r>
      <w:r w:rsidR="00833161" w:rsidRPr="00EC4F98">
        <w:rPr>
          <w:b w:val="0"/>
          <w:sz w:val="26"/>
          <w:szCs w:val="26"/>
        </w:rPr>
        <w:t xml:space="preserve">года № </w:t>
      </w:r>
      <w:bookmarkStart w:id="0" w:name="_GoBack"/>
      <w:bookmarkEnd w:id="0"/>
      <w:r w:rsidR="00833161" w:rsidRPr="00EC4F98">
        <w:rPr>
          <w:b w:val="0"/>
          <w:sz w:val="26"/>
          <w:szCs w:val="26"/>
        </w:rPr>
        <w:t>1261</w:t>
      </w:r>
      <w:r w:rsidR="000A0C58" w:rsidRPr="00EC4F98">
        <w:rPr>
          <w:b w:val="0"/>
          <w:sz w:val="26"/>
          <w:szCs w:val="26"/>
        </w:rPr>
        <w:t>,</w:t>
      </w:r>
      <w:r w:rsidR="00023D8B" w:rsidRPr="00EC4F98">
        <w:rPr>
          <w:b w:val="0"/>
          <w:sz w:val="26"/>
          <w:szCs w:val="26"/>
        </w:rPr>
        <w:t xml:space="preserve"> администрация </w:t>
      </w:r>
      <w:r w:rsidRPr="00EC4F98">
        <w:rPr>
          <w:b w:val="0"/>
          <w:sz w:val="26"/>
          <w:szCs w:val="26"/>
        </w:rPr>
        <w:t>муниципального района «Ижемский»</w:t>
      </w:r>
      <w:r w:rsidR="00497DDD" w:rsidRPr="00EC4F98">
        <w:rPr>
          <w:b w:val="0"/>
          <w:sz w:val="26"/>
          <w:szCs w:val="26"/>
        </w:rPr>
        <w:t xml:space="preserve"> извещает</w:t>
      </w:r>
      <w:r w:rsidR="00C215CB" w:rsidRPr="00EC4F98">
        <w:rPr>
          <w:b w:val="0"/>
          <w:sz w:val="26"/>
          <w:szCs w:val="26"/>
        </w:rPr>
        <w:t xml:space="preserve"> о начале</w:t>
      </w:r>
      <w:r w:rsidR="000A0C58" w:rsidRPr="00EC4F98">
        <w:rPr>
          <w:b w:val="0"/>
          <w:sz w:val="26"/>
          <w:szCs w:val="26"/>
        </w:rPr>
        <w:t xml:space="preserve"> </w:t>
      </w:r>
      <w:r w:rsidR="0066400C">
        <w:rPr>
          <w:b w:val="0"/>
          <w:sz w:val="26"/>
          <w:szCs w:val="26"/>
        </w:rPr>
        <w:t xml:space="preserve"> </w:t>
      </w:r>
      <w:r w:rsidR="000A0C58" w:rsidRPr="00EC4F98">
        <w:rPr>
          <w:b w:val="0"/>
          <w:sz w:val="26"/>
          <w:szCs w:val="26"/>
        </w:rPr>
        <w:t>прием</w:t>
      </w:r>
      <w:r w:rsidR="00C215CB" w:rsidRPr="00EC4F98">
        <w:rPr>
          <w:b w:val="0"/>
          <w:sz w:val="26"/>
          <w:szCs w:val="26"/>
        </w:rPr>
        <w:t>а</w:t>
      </w:r>
      <w:r w:rsidRPr="00EC4F98">
        <w:rPr>
          <w:b w:val="0"/>
          <w:sz w:val="26"/>
          <w:szCs w:val="26"/>
        </w:rPr>
        <w:t xml:space="preserve"> заявок</w:t>
      </w:r>
      <w:r w:rsidR="003F67B4" w:rsidRPr="00EC4F98">
        <w:rPr>
          <w:b w:val="0"/>
          <w:sz w:val="26"/>
          <w:szCs w:val="26"/>
        </w:rPr>
        <w:t xml:space="preserve"> </w:t>
      </w:r>
      <w:r w:rsidR="00EC4F98" w:rsidRPr="00EC4F98">
        <w:rPr>
          <w:b w:val="0"/>
          <w:sz w:val="26"/>
          <w:szCs w:val="26"/>
        </w:rPr>
        <w:t xml:space="preserve">с </w:t>
      </w:r>
      <w:r w:rsidR="00473EC1">
        <w:rPr>
          <w:sz w:val="26"/>
          <w:szCs w:val="26"/>
          <w:u w:val="single"/>
        </w:rPr>
        <w:t>28 сентября по 12 октября  2021</w:t>
      </w:r>
      <w:r w:rsidR="00EC4F98" w:rsidRPr="00EC4F98">
        <w:rPr>
          <w:sz w:val="26"/>
          <w:szCs w:val="26"/>
          <w:u w:val="single"/>
        </w:rPr>
        <w:t xml:space="preserve"> года</w:t>
      </w:r>
      <w:r w:rsidR="003F67B4" w:rsidRPr="00EC4F98">
        <w:rPr>
          <w:b w:val="0"/>
          <w:sz w:val="26"/>
          <w:szCs w:val="26"/>
        </w:rPr>
        <w:t xml:space="preserve"> </w:t>
      </w:r>
      <w:r w:rsidR="00473EC1" w:rsidRPr="00473EC1">
        <w:rPr>
          <w:sz w:val="26"/>
          <w:szCs w:val="26"/>
        </w:rPr>
        <w:t>на</w:t>
      </w:r>
      <w:r w:rsidR="00473EC1">
        <w:rPr>
          <w:b w:val="0"/>
          <w:sz w:val="26"/>
          <w:szCs w:val="26"/>
        </w:rPr>
        <w:t xml:space="preserve"> </w:t>
      </w:r>
      <w:r w:rsidR="0012147A" w:rsidRPr="00EC4F98">
        <w:rPr>
          <w:sz w:val="26"/>
          <w:szCs w:val="26"/>
        </w:rPr>
        <w:t>субсидирование</w:t>
      </w:r>
      <w:r w:rsidR="003F67B4" w:rsidRPr="00EC4F98">
        <w:rPr>
          <w:sz w:val="26"/>
          <w:szCs w:val="26"/>
        </w:rPr>
        <w:t xml:space="preserve"> части расходов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473EC1">
        <w:rPr>
          <w:sz w:val="26"/>
          <w:szCs w:val="26"/>
        </w:rPr>
        <w:t>.</w:t>
      </w:r>
    </w:p>
    <w:p w:rsidR="0012147A" w:rsidRDefault="00FE41F1" w:rsidP="00F81711">
      <w:pPr>
        <w:tabs>
          <w:tab w:val="left" w:pos="567"/>
        </w:tabs>
        <w:autoSpaceDE w:val="0"/>
        <w:spacing w:line="200" w:lineRule="atLeast"/>
        <w:jc w:val="both"/>
        <w:rPr>
          <w:sz w:val="26"/>
          <w:szCs w:val="26"/>
        </w:rPr>
      </w:pPr>
      <w:r w:rsidRPr="00EC4F98">
        <w:rPr>
          <w:bCs/>
          <w:sz w:val="26"/>
          <w:szCs w:val="26"/>
        </w:rPr>
        <w:t xml:space="preserve"> </w:t>
      </w:r>
      <w:r w:rsidR="000A0C58" w:rsidRPr="00EC4F98">
        <w:rPr>
          <w:bCs/>
          <w:sz w:val="26"/>
          <w:szCs w:val="26"/>
        </w:rPr>
        <w:t xml:space="preserve">        З</w:t>
      </w:r>
      <w:r w:rsidR="0099056F" w:rsidRPr="00EC4F98">
        <w:rPr>
          <w:sz w:val="26"/>
          <w:szCs w:val="26"/>
        </w:rPr>
        <w:t xml:space="preserve">аявки принимаются с по адресу: 169460, Республика Коми, Ижемский район, с. Ижма, ул. Советская, д. 45, </w:t>
      </w:r>
      <w:proofErr w:type="spellStart"/>
      <w:r w:rsidR="0099056F" w:rsidRPr="00EC4F98">
        <w:rPr>
          <w:sz w:val="26"/>
          <w:szCs w:val="26"/>
        </w:rPr>
        <w:t>каб</w:t>
      </w:r>
      <w:proofErr w:type="spellEnd"/>
      <w:r w:rsidR="0099056F" w:rsidRPr="00EC4F98">
        <w:rPr>
          <w:sz w:val="26"/>
          <w:szCs w:val="26"/>
        </w:rPr>
        <w:t>. № 12 с понедельника по четверг   с 08 час. 30 мин. до 17 час. 00 мин.  (перерыв с 13 час.00 мин. до 14 час. 00 мин.), в пятницу с 09 час. 00 мин. до 16 час. 00 мин (перерыв с 13 час. 00 мин. до 14 час. 00 мин.)</w:t>
      </w:r>
      <w:r w:rsidR="00F27CBF" w:rsidRPr="00EC4F98">
        <w:rPr>
          <w:sz w:val="26"/>
          <w:szCs w:val="26"/>
        </w:rPr>
        <w:t>.</w:t>
      </w:r>
      <w:r w:rsidR="00F81711">
        <w:rPr>
          <w:sz w:val="26"/>
          <w:szCs w:val="26"/>
        </w:rPr>
        <w:t xml:space="preserve"> </w:t>
      </w:r>
      <w:r w:rsidR="0099056F" w:rsidRPr="00EC4F98">
        <w:rPr>
          <w:sz w:val="26"/>
          <w:szCs w:val="26"/>
        </w:rPr>
        <w:t>Телефон для справок: 94603</w:t>
      </w:r>
      <w:r w:rsidR="00922B78">
        <w:rPr>
          <w:sz w:val="26"/>
          <w:szCs w:val="26"/>
        </w:rPr>
        <w:t>.</w:t>
      </w:r>
    </w:p>
    <w:p w:rsidR="00922B78" w:rsidRDefault="00922B78" w:rsidP="00F81711">
      <w:pPr>
        <w:tabs>
          <w:tab w:val="left" w:pos="567"/>
        </w:tabs>
        <w:autoSpaceDE w:val="0"/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Подробная информация по ссылке:</w:t>
      </w:r>
    </w:p>
    <w:p w:rsidR="00EC4F98" w:rsidRDefault="008823DC" w:rsidP="0012147A">
      <w:pPr>
        <w:jc w:val="both"/>
        <w:rPr>
          <w:sz w:val="26"/>
          <w:szCs w:val="26"/>
        </w:rPr>
      </w:pPr>
      <w:hyperlink r:id="rId4" w:history="1">
        <w:r w:rsidRPr="009D6D13">
          <w:rPr>
            <w:rStyle w:val="a6"/>
            <w:sz w:val="26"/>
            <w:szCs w:val="26"/>
          </w:rPr>
          <w:t>http://www.admizhma.ru/ru/page/content_b.razvitie_predprinimatelstva.konkursy_na_okazanie_finansovoy_podderzhki/</w:t>
        </w:r>
      </w:hyperlink>
      <w:r>
        <w:rPr>
          <w:sz w:val="26"/>
          <w:szCs w:val="26"/>
        </w:rPr>
        <w:t xml:space="preserve"> </w:t>
      </w:r>
    </w:p>
    <w:p w:rsidR="0066400C" w:rsidRDefault="0066400C" w:rsidP="0012147A">
      <w:pPr>
        <w:jc w:val="both"/>
        <w:rPr>
          <w:sz w:val="26"/>
          <w:szCs w:val="26"/>
        </w:rPr>
      </w:pPr>
    </w:p>
    <w:p w:rsidR="00473EC1" w:rsidRDefault="00473EC1" w:rsidP="0012147A">
      <w:pPr>
        <w:jc w:val="both"/>
        <w:rPr>
          <w:sz w:val="26"/>
          <w:szCs w:val="26"/>
        </w:rPr>
      </w:pPr>
    </w:p>
    <w:p w:rsidR="00473EC1" w:rsidRPr="00EC4F98" w:rsidRDefault="00473EC1" w:rsidP="0012147A">
      <w:pPr>
        <w:jc w:val="both"/>
        <w:rPr>
          <w:sz w:val="26"/>
          <w:szCs w:val="26"/>
        </w:rPr>
      </w:pPr>
    </w:p>
    <w:p w:rsidR="0012147A" w:rsidRPr="00F81711" w:rsidRDefault="00473EC1" w:rsidP="00AD3C63">
      <w:pPr>
        <w:tabs>
          <w:tab w:val="left" w:pos="540"/>
        </w:tabs>
        <w:jc w:val="both"/>
        <w:rPr>
          <w:i/>
          <w:sz w:val="18"/>
          <w:szCs w:val="18"/>
        </w:rPr>
      </w:pPr>
      <w:r>
        <w:rPr>
          <w:sz w:val="26"/>
          <w:szCs w:val="26"/>
        </w:rPr>
        <w:t xml:space="preserve"> </w:t>
      </w:r>
    </w:p>
    <w:p w:rsidR="008E7F5F" w:rsidRDefault="008E7F5F" w:rsidP="008C4EB4">
      <w:pPr>
        <w:rPr>
          <w:sz w:val="28"/>
          <w:szCs w:val="28"/>
        </w:rPr>
      </w:pPr>
    </w:p>
    <w:p w:rsidR="003519B3" w:rsidRDefault="003519B3" w:rsidP="00A62BD6">
      <w:pPr>
        <w:outlineLvl w:val="0"/>
        <w:rPr>
          <w:i/>
          <w:sz w:val="20"/>
          <w:szCs w:val="20"/>
        </w:rPr>
      </w:pPr>
    </w:p>
    <w:p w:rsidR="008458E8" w:rsidRDefault="008458E8" w:rsidP="00A62BD6">
      <w:pPr>
        <w:outlineLvl w:val="0"/>
        <w:rPr>
          <w:i/>
          <w:sz w:val="20"/>
          <w:szCs w:val="20"/>
        </w:rPr>
      </w:pPr>
    </w:p>
    <w:sectPr w:rsidR="008458E8" w:rsidSect="00F12837">
      <w:pgSz w:w="11906" w:h="16838" w:code="9"/>
      <w:pgMar w:top="907" w:right="90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31BD5"/>
    <w:rsid w:val="00003206"/>
    <w:rsid w:val="00023D8B"/>
    <w:rsid w:val="000958B2"/>
    <w:rsid w:val="000A0C58"/>
    <w:rsid w:val="000C05C6"/>
    <w:rsid w:val="000F4859"/>
    <w:rsid w:val="0012147A"/>
    <w:rsid w:val="00126E4F"/>
    <w:rsid w:val="00127E91"/>
    <w:rsid w:val="00184B36"/>
    <w:rsid w:val="001A0E20"/>
    <w:rsid w:val="001A46AC"/>
    <w:rsid w:val="001C57C8"/>
    <w:rsid w:val="00221969"/>
    <w:rsid w:val="002A02D9"/>
    <w:rsid w:val="002C078D"/>
    <w:rsid w:val="003216D0"/>
    <w:rsid w:val="00322A2C"/>
    <w:rsid w:val="00324F77"/>
    <w:rsid w:val="003519B3"/>
    <w:rsid w:val="003716DA"/>
    <w:rsid w:val="003F67B4"/>
    <w:rsid w:val="00414583"/>
    <w:rsid w:val="00427FFE"/>
    <w:rsid w:val="00473EC1"/>
    <w:rsid w:val="0047473B"/>
    <w:rsid w:val="00474BE1"/>
    <w:rsid w:val="0048596B"/>
    <w:rsid w:val="00497DDD"/>
    <w:rsid w:val="004C1DBC"/>
    <w:rsid w:val="004C49A9"/>
    <w:rsid w:val="004D08C3"/>
    <w:rsid w:val="00501C04"/>
    <w:rsid w:val="0054201D"/>
    <w:rsid w:val="0057175B"/>
    <w:rsid w:val="00597E03"/>
    <w:rsid w:val="006206AE"/>
    <w:rsid w:val="0062555F"/>
    <w:rsid w:val="00643DB2"/>
    <w:rsid w:val="00653834"/>
    <w:rsid w:val="0066400C"/>
    <w:rsid w:val="00667168"/>
    <w:rsid w:val="006734C3"/>
    <w:rsid w:val="00691628"/>
    <w:rsid w:val="006B25AE"/>
    <w:rsid w:val="006C4343"/>
    <w:rsid w:val="00713DF6"/>
    <w:rsid w:val="00780784"/>
    <w:rsid w:val="00780DF9"/>
    <w:rsid w:val="00815227"/>
    <w:rsid w:val="00831BD5"/>
    <w:rsid w:val="00833161"/>
    <w:rsid w:val="008458E8"/>
    <w:rsid w:val="00862DB6"/>
    <w:rsid w:val="00874B33"/>
    <w:rsid w:val="00882308"/>
    <w:rsid w:val="008823DC"/>
    <w:rsid w:val="00897961"/>
    <w:rsid w:val="008A7FEA"/>
    <w:rsid w:val="008B2401"/>
    <w:rsid w:val="008C3BB8"/>
    <w:rsid w:val="008C4EB4"/>
    <w:rsid w:val="008E7F5F"/>
    <w:rsid w:val="00922B78"/>
    <w:rsid w:val="00962F7F"/>
    <w:rsid w:val="0099056F"/>
    <w:rsid w:val="00A31CE7"/>
    <w:rsid w:val="00A62BD6"/>
    <w:rsid w:val="00A65B89"/>
    <w:rsid w:val="00A676AC"/>
    <w:rsid w:val="00A77922"/>
    <w:rsid w:val="00A91C43"/>
    <w:rsid w:val="00AA19BB"/>
    <w:rsid w:val="00AA6E9A"/>
    <w:rsid w:val="00AD3C63"/>
    <w:rsid w:val="00B20B6E"/>
    <w:rsid w:val="00B27491"/>
    <w:rsid w:val="00B43384"/>
    <w:rsid w:val="00B533F7"/>
    <w:rsid w:val="00B74DF1"/>
    <w:rsid w:val="00B81B39"/>
    <w:rsid w:val="00B82E7F"/>
    <w:rsid w:val="00B834CB"/>
    <w:rsid w:val="00B9674A"/>
    <w:rsid w:val="00BC4B05"/>
    <w:rsid w:val="00BE461D"/>
    <w:rsid w:val="00C11430"/>
    <w:rsid w:val="00C215CB"/>
    <w:rsid w:val="00C30AA0"/>
    <w:rsid w:val="00CD5199"/>
    <w:rsid w:val="00CD7AF5"/>
    <w:rsid w:val="00D22D8A"/>
    <w:rsid w:val="00DA19D8"/>
    <w:rsid w:val="00DB434C"/>
    <w:rsid w:val="00DB59CA"/>
    <w:rsid w:val="00DC480A"/>
    <w:rsid w:val="00DE5CDB"/>
    <w:rsid w:val="00E176BC"/>
    <w:rsid w:val="00EA4CBB"/>
    <w:rsid w:val="00EC4F98"/>
    <w:rsid w:val="00EE7009"/>
    <w:rsid w:val="00EF51D0"/>
    <w:rsid w:val="00F03F88"/>
    <w:rsid w:val="00F12837"/>
    <w:rsid w:val="00F12A1F"/>
    <w:rsid w:val="00F27CBF"/>
    <w:rsid w:val="00F5112B"/>
    <w:rsid w:val="00F52C7C"/>
    <w:rsid w:val="00F630EA"/>
    <w:rsid w:val="00F77D46"/>
    <w:rsid w:val="00F814B7"/>
    <w:rsid w:val="00F81711"/>
    <w:rsid w:val="00FB04B6"/>
    <w:rsid w:val="00FB30E4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92A71"/>
  <w15:docId w15:val="{29BC5714-765D-466C-A76E-9C0C2371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B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A676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aliases w:val="текст,Основной текст 1,Нумерованный список !!"/>
    <w:basedOn w:val="a"/>
    <w:rsid w:val="00A676AC"/>
    <w:pPr>
      <w:ind w:firstLine="567"/>
      <w:jc w:val="both"/>
    </w:pPr>
    <w:rPr>
      <w:szCs w:val="20"/>
    </w:rPr>
  </w:style>
  <w:style w:type="character" w:styleId="a6">
    <w:name w:val="Hyperlink"/>
    <w:basedOn w:val="a0"/>
    <w:rsid w:val="00F630EA"/>
    <w:rPr>
      <w:color w:val="0000FF"/>
      <w:u w:val="single"/>
    </w:rPr>
  </w:style>
  <w:style w:type="paragraph" w:styleId="a7">
    <w:name w:val="Balloon Text"/>
    <w:basedOn w:val="a"/>
    <w:semiHidden/>
    <w:rsid w:val="003519B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97E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F6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F67B4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F67B4"/>
    <w:rPr>
      <w:rFonts w:ascii="Arial" w:eastAsia="MS Mincho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zhma.ru/ru/page/content_b.razvitie_predprinimatelstva.konkursy_na_okazanie_finansovoy_podderz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25</cp:revision>
  <cp:lastPrinted>2020-11-20T06:52:00Z</cp:lastPrinted>
  <dcterms:created xsi:type="dcterms:W3CDTF">2014-08-05T06:20:00Z</dcterms:created>
  <dcterms:modified xsi:type="dcterms:W3CDTF">2021-09-21T07:18:00Z</dcterms:modified>
</cp:coreProperties>
</file>